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607AED" w14:textId="7B5D24A2" w:rsidR="00047DEE" w:rsidRDefault="00847F65">
      <w:r>
        <w:t>Mathematics can be utilised to gather and interpret data. Doing so will allow us to instantly interpret vast amounts of data in efficient methods and allow us to use these data to analyse other issues.</w:t>
      </w:r>
    </w:p>
    <w:p w14:paraId="07E11E1F" w14:textId="7CC58FE4" w:rsidR="00847F65" w:rsidRDefault="00847F65">
      <w:r>
        <w:t xml:space="preserve">Through the collected data, mathematics can also be used to create a model of the future to find out potential factors </w:t>
      </w:r>
      <w:r w:rsidR="00746C46">
        <w:t>contributing to Co2 emissions.</w:t>
      </w:r>
      <w:r w:rsidR="00BA0711">
        <w:t xml:space="preserve"> </w:t>
      </w:r>
      <w:r w:rsidR="00667F27">
        <w:t>This leads into another way math can be used,</w:t>
      </w:r>
    </w:p>
    <w:p w14:paraId="0BC4E067" w14:textId="3F856AA6" w:rsidR="00746C46" w:rsidRDefault="00746C46">
      <w:r>
        <w:t>Through the information analysed, mathematics can also be used to find the best solutions after gaining enough information. Machinery is one of the examples can be used to create a solution, as special machines require math to create. Examples for mathematics to find the best solutions can be to see which fuels are better, Fossil fuels or renewable energy.</w:t>
      </w:r>
    </w:p>
    <w:p w14:paraId="7C5925A9" w14:textId="71B4F813" w:rsidR="00971CC2" w:rsidRDefault="00667F27">
      <w:r>
        <w:t xml:space="preserve">The machinery </w:t>
      </w:r>
    </w:p>
    <w:p w14:paraId="5D547F40" w14:textId="77777777" w:rsidR="00BA4EEA" w:rsidRDefault="00BA4EEA"/>
    <w:sectPr w:rsidR="00BA4E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F65"/>
    <w:rsid w:val="00047DEE"/>
    <w:rsid w:val="00266592"/>
    <w:rsid w:val="00520DCA"/>
    <w:rsid w:val="00667F27"/>
    <w:rsid w:val="00746C46"/>
    <w:rsid w:val="007C1596"/>
    <w:rsid w:val="00847F65"/>
    <w:rsid w:val="00971CC2"/>
    <w:rsid w:val="00B85735"/>
    <w:rsid w:val="00BA0711"/>
    <w:rsid w:val="00BA4EE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32B01"/>
  <w15:chartTrackingRefBased/>
  <w15:docId w15:val="{953C6E08-1AE6-43B5-8F05-BD6A0B1C7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115</Words>
  <Characters>658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Royce Li</dc:creator>
  <cp:keywords/>
  <dc:description/>
  <cp:lastModifiedBy>Royce Li</cp:lastModifiedBy>
  <cp:revision>7</cp:revision>
  <dcterms:created xsi:type="dcterms:W3CDTF">2020-11-27T01:33:00Z</dcterms:created>
  <dcterms:modified xsi:type="dcterms:W3CDTF">2020-12-01T03:45:00Z</dcterms:modified>
</cp:coreProperties>
</file>